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</w:t>
      </w:r>
    </w:p>
    <w:p w:rsidR="00986CFC" w:rsidRDefault="00F54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ОПОП-ППССЗ по специальности</w:t>
      </w:r>
    </w:p>
    <w:p w:rsidR="00986CFC" w:rsidRDefault="00F54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23.02.06 Техническая эксплуатация подвижного состава железных дорог</w:t>
      </w: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65849" w:rsidRDefault="002658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РАБОЧАЯ ПРОГРАММА УЧЕБНОЙ ДИСЦИПЛИНЫ</w:t>
      </w:r>
    </w:p>
    <w:p w:rsidR="00986CFC" w:rsidRDefault="00986C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СГ.02 Иностранный язык в профессиональной деятельности</w:t>
      </w:r>
    </w:p>
    <w:p w:rsidR="0051050A" w:rsidRDefault="0051050A" w:rsidP="005105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:rsidR="0051050A" w:rsidRDefault="0051050A" w:rsidP="0051050A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 эксплуатация подвижного состава железных дорог</w:t>
      </w:r>
    </w:p>
    <w:p w:rsidR="0051050A" w:rsidRDefault="0051050A" w:rsidP="0051050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51050A" w:rsidRDefault="0051050A" w:rsidP="0051050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51050A" w:rsidRDefault="0051050A" w:rsidP="0051050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:rsidR="0051050A" w:rsidRDefault="0051050A" w:rsidP="0051050A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F54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4A0"/>
      </w:tblPr>
      <w:tblGrid>
        <w:gridCol w:w="7433"/>
        <w:gridCol w:w="1888"/>
      </w:tblGrid>
      <w:tr w:rsidR="00986CFC">
        <w:trPr>
          <w:trHeight w:val="1"/>
        </w:trPr>
        <w:tc>
          <w:tcPr>
            <w:tcW w:w="7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СТР.</w:t>
            </w:r>
          </w:p>
        </w:tc>
      </w:tr>
      <w:tr w:rsidR="00986CFC">
        <w:trPr>
          <w:trHeight w:val="1"/>
        </w:trPr>
        <w:tc>
          <w:tcPr>
            <w:tcW w:w="7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ПАСПОРТ РАБОЧЕЙ ПРОГРАММЫ УЧЕБНОЙ ДИСЦИПЛИНЫ</w:t>
            </w:r>
          </w:p>
        </w:tc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ind w:left="56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3-5</w:t>
            </w:r>
          </w:p>
        </w:tc>
      </w:tr>
      <w:tr w:rsidR="00986CFC">
        <w:trPr>
          <w:trHeight w:val="1"/>
        </w:trPr>
        <w:tc>
          <w:tcPr>
            <w:tcW w:w="7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СТРУКТУРА И СОДЕРЖАНИЕ УЧЕБНОЙ ДИСЦИПЛИНЫ </w:t>
            </w:r>
          </w:p>
        </w:tc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ind w:left="56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6-25</w:t>
            </w:r>
          </w:p>
        </w:tc>
      </w:tr>
      <w:tr w:rsidR="00986CFC">
        <w:tc>
          <w:tcPr>
            <w:tcW w:w="7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УСЛОВИЯ РЕАЛИЗАЦИИ ПРОГРАММЫ УЧЕБНОЙ ДИСЦИПЛИНЫ </w:t>
            </w:r>
          </w:p>
        </w:tc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ind w:left="56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26-27</w:t>
            </w:r>
          </w:p>
        </w:tc>
      </w:tr>
      <w:tr w:rsidR="00986CFC">
        <w:trPr>
          <w:trHeight w:val="1"/>
        </w:trPr>
        <w:tc>
          <w:tcPr>
            <w:tcW w:w="7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97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 КОНТРОЛЬ И ОЦЕНКА РЕЗУЛЬТАТОВ ОСВОЕНИЯ УЧЕБНОЙ ДИСЦИПЛИНЫ</w:t>
            </w:r>
          </w:p>
        </w:tc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ind w:left="56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28-30</w:t>
            </w:r>
          </w:p>
        </w:tc>
      </w:tr>
      <w:tr w:rsidR="00986CFC">
        <w:trPr>
          <w:trHeight w:val="1"/>
        </w:trPr>
        <w:tc>
          <w:tcPr>
            <w:tcW w:w="7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986CFC" w:rsidRDefault="00986CFC">
            <w:pPr>
              <w:tabs>
                <w:tab w:val="left" w:pos="972"/>
              </w:tabs>
              <w:spacing w:after="0" w:line="240" w:lineRule="auto"/>
              <w:jc w:val="both"/>
            </w:pPr>
          </w:p>
        </w:tc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ind w:left="56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31</w:t>
            </w:r>
          </w:p>
        </w:tc>
      </w:tr>
    </w:tbl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</w:rPr>
        <w:t>ПАСПОРТ РАБОЧЕЙ ПРОГРАММЫ УЧЕБНОЙ ДИСЦИПЛИНЫ</w:t>
      </w:r>
    </w:p>
    <w:p w:rsidR="00986CFC" w:rsidRDefault="00F54CF0">
      <w:pPr>
        <w:numPr>
          <w:ilvl w:val="0"/>
          <w:numId w:val="1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Область применения рабочей программы</w:t>
      </w:r>
    </w:p>
    <w:p w:rsidR="00986CFC" w:rsidRDefault="00F54CF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pacing w:val="-2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Рабочая программа учебной дисциплины СГ.02 Иностранный язык в профессиональной деятельности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специальности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23.02.06 Техническая эксплуатация подвижного состава железных дорог.</w:t>
      </w:r>
    </w:p>
    <w:p w:rsidR="00986CFC" w:rsidRDefault="00F54CF0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986CFC" w:rsidRDefault="00F54CF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Рабочая программа учебной дисциплины может </w:t>
      </w:r>
      <w:r>
        <w:rPr>
          <w:rFonts w:ascii="Times New Roman" w:eastAsia="Times New Roman" w:hAnsi="Times New Roman" w:cs="Times New Roman"/>
          <w:spacing w:val="1"/>
          <w:sz w:val="24"/>
          <w:shd w:val="clear" w:color="auto" w:fill="FFFFFF"/>
        </w:rPr>
        <w:t xml:space="preserve">быть использована в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рабочих по профессиям: </w:t>
      </w:r>
    </w:p>
    <w:p w:rsidR="00986CFC" w:rsidRDefault="00F54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18540 Слесарь по ремонту подвижного состава.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16783 Поездной электромеханик;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16856 Помощник машиниста дизель-поезда;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16878 Помощник машиниста тепловоза;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16885 Помощник машиниста электровоза; 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16887 Помощник машиниста электропоезда;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17334 Проводник пассажирского вагона;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18507 Слесарь по осмотру и ремонту локомотивов на пунктах технического обслуживания.</w:t>
      </w:r>
    </w:p>
    <w:p w:rsidR="00986CFC" w:rsidRDefault="00986C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1.2. Место учебной дисциплины в структуре ОПОП-ППССЗ:</w:t>
      </w:r>
    </w:p>
    <w:p w:rsidR="00986CFC" w:rsidRDefault="00F54CF0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D9D9D9"/>
        </w:rPr>
      </w:pPr>
      <w:r>
        <w:rPr>
          <w:rFonts w:ascii="Times New Roman" w:eastAsia="Times New Roman" w:hAnsi="Times New Roman" w:cs="Times New Roman"/>
          <w:sz w:val="24"/>
        </w:rPr>
        <w:t>Учебная дисциплина входит в обязательную часть общего гуманитарного и социально-экономического учебного цикла.</w:t>
      </w:r>
    </w:p>
    <w:p w:rsidR="00986CFC" w:rsidRDefault="00F54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1.3 Планируемые результаты освоения  учебной дисциплины: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1.3.1 </w:t>
      </w:r>
      <w:r>
        <w:rPr>
          <w:rFonts w:ascii="Times New Roman" w:eastAsia="Times New Roman" w:hAnsi="Times New Roman" w:cs="Times New Roman"/>
          <w:sz w:val="24"/>
        </w:rPr>
        <w:t xml:space="preserve">В результате освоения учебной дисциплины обучающийся должен </w:t>
      </w:r>
      <w:r>
        <w:rPr>
          <w:rFonts w:ascii="Times New Roman" w:eastAsia="Times New Roman" w:hAnsi="Times New Roman" w:cs="Times New Roman"/>
          <w:b/>
          <w:sz w:val="24"/>
        </w:rPr>
        <w:t>уметь: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У.1 общаться (устно и письменно) на иностранном языке на профессиональные и повседневные темы;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У.2 переводить (со словарем) иностранные тексты профессиональной направленности;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У.3 самостоятельно совершенствовать устную и письменную речь;           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У.4   пополнять словарный запас.        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результате освоения учебной дисциплины обучающийся должен </w:t>
      </w:r>
      <w:r>
        <w:rPr>
          <w:rFonts w:ascii="Times New Roman" w:eastAsia="Times New Roman" w:hAnsi="Times New Roman" w:cs="Times New Roman"/>
          <w:b/>
          <w:sz w:val="24"/>
        </w:rPr>
        <w:t>знать:</w:t>
      </w: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1.3.2 </w:t>
      </w:r>
      <w:r>
        <w:rPr>
          <w:rFonts w:ascii="Times New Roman" w:eastAsia="Times New Roman" w:hAnsi="Times New Roman" w:cs="Times New Roman"/>
          <w:sz w:val="24"/>
        </w:rPr>
        <w:t>В результате освоения учебной дисциплины обучающийся должен сформировать следующие компетенции: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Cambria Math" w:eastAsia="Cambria Math" w:hAnsi="Cambria Math" w:cs="Cambria Math"/>
          <w:b/>
          <w:sz w:val="24"/>
        </w:rPr>
        <w:t>−</w:t>
      </w:r>
      <w:r>
        <w:rPr>
          <w:rFonts w:ascii="Times New Roman" w:eastAsia="Times New Roman" w:hAnsi="Times New Roman" w:cs="Times New Roman"/>
          <w:b/>
          <w:sz w:val="24"/>
        </w:rPr>
        <w:t xml:space="preserve"> общие:</w:t>
      </w:r>
    </w:p>
    <w:p w:rsidR="00986CFC" w:rsidRDefault="00F5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04. Эффективно взаимодействовать и работать в коллективе и команде</w:t>
      </w: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09. Пользоваться профессиональной документацией на государственном и иностранном языках</w:t>
      </w: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профессиональные: 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</w:rPr>
      </w:pP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 xml:space="preserve">ПК 1.1 Эксплуатировать железнодорожный подвижной состав (по видам подвижного состава) </w:t>
      </w: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 xml:space="preserve">ПК 1.2 Проводить техническое обслуживание и ремонт железнодорожного подвижного состава в соответствии с требованиями технологического процесса. </w:t>
      </w: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>ПК 1.3 Обеспечивать безопасность движения подвижного состава.</w:t>
      </w: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>ПК 2.1 Управлять планированием и организацией производственных работ коллектива исполнителей с соблюдением норм безопасных условий труда.</w:t>
      </w: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lastRenderedPageBreak/>
        <w:t xml:space="preserve">ПК 2.2 Распределять работников по рабочим местам и определять им производственные задания. </w:t>
      </w: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 xml:space="preserve">ПК 2.3 Оценивать и обеспечивать экономическую эффективность производственного процесса как в целом, так и на отдельных этапах. </w:t>
      </w: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 xml:space="preserve">ПК 3.1 Оформлять технологическую документацию. </w:t>
      </w: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>ПК 3.2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>азрабатывать технологические процессы на ремонт отдельных деталей и узлов железнодорожного подвижного состава  в соответствии с нормативной документацией.</w:t>
      </w: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ЛР 8.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ЛР 11. Проявляющий уважение к эстетическим ценностям, обладающий основами эстетической культуры.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ЛР 18. Ценностное отношение обучающихся к людям иной национальности, веры, культуры; уважительного отношения к их взглядам.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ЛР 24. Ценностное отношение обучающихся к культуре, и искусству, к культуре речи и культуре поведения, к красоте и гармонии.</w:t>
      </w: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 w:rsidP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F54CF0" w:rsidP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  СТРУКТУРА И СОДЕРЖАНИЕ УЧЕБНОЙ ДИСЦИПЛИНЫ</w:t>
      </w:r>
    </w:p>
    <w:p w:rsidR="00986CFC" w:rsidRDefault="00F54CF0" w:rsidP="00903677">
      <w:pPr>
        <w:spacing w:after="0" w:line="322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2.1. Объем учебной дисциплины и виды учебной работы</w:t>
      </w: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7317"/>
        <w:gridCol w:w="2146"/>
      </w:tblGrid>
      <w:tr w:rsidR="00986CFC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Объем часов</w:t>
            </w:r>
          </w:p>
        </w:tc>
      </w:tr>
      <w:tr w:rsidR="00986CFC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lastRenderedPageBreak/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168</w:t>
            </w: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036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142</w:t>
            </w:r>
          </w:p>
        </w:tc>
      </w:tr>
      <w:tr w:rsidR="00986CFC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>
        <w:tc>
          <w:tcPr>
            <w:tcW w:w="76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036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142</w:t>
            </w: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лабораторные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903677" w:rsidRDefault="009036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3677"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работа с текстом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036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26</w:t>
            </w: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>
        <w:trPr>
          <w:trHeight w:val="1"/>
        </w:trPr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 w:rsidP="00C656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Промежуточная  аттестация в форме контрольной работы (</w:t>
            </w:r>
            <w:r w:rsidR="00C6568D"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3 семестр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) и дифференцированного зачета (</w:t>
            </w:r>
            <w:r w:rsidR="00C6568D"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4,5,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6 семестр) </w:t>
            </w:r>
          </w:p>
        </w:tc>
      </w:tr>
    </w:tbl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2.2 Тематический план и содержание учебной дисциплины</w:t>
      </w: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37"/>
        <w:gridCol w:w="4103"/>
        <w:gridCol w:w="1887"/>
        <w:gridCol w:w="1346"/>
      </w:tblGrid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Наименование разделов и тем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 xml:space="preserve">Содержание учебного материала,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практические и лабораторные занятия,</w:t>
            </w: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обучающихся</w:t>
            </w:r>
            <w:proofErr w:type="gram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Объем часов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Уровень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освоения, формируемые компетенции, личностные результаты</w:t>
            </w:r>
          </w:p>
        </w:tc>
      </w:tr>
      <w:tr w:rsidR="00986CFC" w:rsidTr="00C225F7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Раздел 1.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Вводно-коррективный курс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Pr="00562FA7" w:rsidRDefault="00B43AE7">
            <w:pPr>
              <w:spacing w:after="0" w:line="240" w:lineRule="auto"/>
              <w:jc w:val="center"/>
              <w:rPr>
                <w:b/>
              </w:rPr>
            </w:pPr>
            <w:r w:rsidRPr="00562FA7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1.1.</w:t>
            </w: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Описание людей: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друзей, родных и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близких и т.д.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(внешность,</w:t>
            </w:r>
            <w:proofErr w:type="gramEnd"/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характер,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личностные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качества)</w:t>
            </w: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 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Входной мониторинг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2,4,6 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ЛР 18,24</w:t>
            </w: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Лексический материал по теме.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простые предложения, распространенные за счет однородных членов предложения и/или второстепенных членов предложения;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предложения утвердительные, вопросительные, отрицательные, побудительные и порядок слов в них;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безличные предложения;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понятие глагола-связки.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736DA0" w:rsidRDefault="00F54CF0">
            <w:pPr>
              <w:spacing w:after="0" w:line="240" w:lineRule="auto"/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 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Знакомство с Интернет источниками по предмету «Английский язык».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1.2.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Межличностные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отношения дома,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заведении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 работе.</w:t>
            </w: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Практическ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занятиe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3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Лексический материал по теме: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модальные глаголы, их эквиваленты;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предложения с оборотом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сложносочиненные предложения: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бессоюзные и с союзами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образование и употребление глаголов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Future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Indefinite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2,4,6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18,24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736DA0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Работа с грамматическим справочником. Выполнение тренировочных упражнений по теме </w:t>
            </w:r>
          </w:p>
          <w:p w:rsidR="00986CFC" w:rsidRPr="00736DA0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sz w:val="24"/>
              </w:rPr>
              <w:t>« Модальные глаголы».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2.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Развивающий курс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Pr="00562FA7" w:rsidRDefault="00B162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2.1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Повседневная жизнь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условия жизни,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учебный день,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выходной день</w:t>
            </w:r>
          </w:p>
          <w:p w:rsidR="00986CFC" w:rsidRDefault="0098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Практическ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занятиe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4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Лексический материал по теме.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имя существительное: его основные функции в предложении; имена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существительные во множественном числе, образованные по правилу, а также</w:t>
            </w:r>
            <w:r w:rsid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исключения.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артикль: определенный, неопределенный, нулевой. Основные случаи употребления.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2,4,6 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DA0" w:rsidRPr="00736DA0" w:rsidRDefault="00736DA0" w:rsidP="0073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Работа с грамматическим справочником. Выполнение тренировочных упражнений по теме </w:t>
            </w:r>
          </w:p>
          <w:p w:rsidR="00736DA0" w:rsidRPr="00736DA0" w:rsidRDefault="00736DA0" w:rsidP="0073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4"/>
              </w:rPr>
              <w:t>Имена существительные во множественном числе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736DA0" w:rsidRDefault="00736DA0" w:rsidP="00736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6DA0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Здоровье, спорт,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здорового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образа жизни.</w:t>
            </w: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Практическ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занятиe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Лексический материал по теме.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числительные;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система модальности;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образование и употребление глаголов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Future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Indefinite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2,4,7,8 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ЛР 17,24 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2.3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Досуг</w:t>
            </w:r>
          </w:p>
          <w:p w:rsidR="00986CFC" w:rsidRDefault="0098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Практическ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занятиe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6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Лексический материал по теме.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образование и употребление глаголов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Future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Indefinite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2,4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ЛР 13,18 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DA0" w:rsidRPr="00736DA0" w:rsidRDefault="00736DA0" w:rsidP="0073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4 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Работа с грамматическим справочником. Выполнение тренировочных 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упражнений по теме </w:t>
            </w:r>
          </w:p>
          <w:p w:rsidR="00736DA0" w:rsidRPr="00736DA0" w:rsidRDefault="00736DA0" w:rsidP="0073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736DA0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Present, Past, Future Simple/Indefinite</w:t>
            </w:r>
            <w:r w:rsidRPr="00736DA0">
              <w:rPr>
                <w:rFonts w:ascii="Times New Roman" w:eastAsia="Times New Roman" w:hAnsi="Times New Roman" w:cs="Times New Roman"/>
                <w:sz w:val="24"/>
                <w:lang w:val="en-US"/>
              </w:rPr>
              <w:t>».</w:t>
            </w:r>
          </w:p>
          <w:p w:rsidR="00986CFC" w:rsidRPr="00736DA0" w:rsidRDefault="00986CFC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736DA0" w:rsidRDefault="00736DA0" w:rsidP="00736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36DA0">
              <w:rPr>
                <w:rFonts w:ascii="Times New Roman" w:eastAsia="Calibri" w:hAnsi="Times New Roman" w:cs="Times New Roman"/>
                <w:sz w:val="24"/>
                <w:lang w:val="en-US"/>
              </w:rPr>
              <w:lastRenderedPageBreak/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Тема 2.4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Новости, средства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массовой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информации</w:t>
            </w:r>
          </w:p>
          <w:p w:rsidR="00986CFC" w:rsidRDefault="0098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Практическ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занятиe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7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Лексический материал по теме.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образование и употребление глаголов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Future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Indefinite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использование глаголов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Indefinite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выражения действий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вбудущем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2,4,6 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ЛР 11,24 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2.5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Природа и человек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(климат, погода,</w:t>
            </w:r>
            <w:proofErr w:type="gramEnd"/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экология)</w:t>
            </w: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Практическ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занятиe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8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Лексический материал по теме.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образованиеиупотреблениеглаголоввPresentContinuous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Progressive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PresentPerfect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2,4,7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17,24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2.6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Общественная жизнь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(повседневное</w:t>
            </w:r>
            <w:proofErr w:type="gramEnd"/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поведение,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профессиональные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навыки и умения.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Практическ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занятиe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9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Лексический материал по теме.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сложноподчиненные предложения с союзами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because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when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why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понятие согласования времен и косвенная речь.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неопределенные местоимения, производные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some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every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13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DA0" w:rsidRPr="00736DA0" w:rsidRDefault="00736DA0" w:rsidP="0073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Работа с грамматическим справочником. Выполнение тренировочных упражнений по теме </w:t>
            </w:r>
          </w:p>
          <w:p w:rsidR="00736DA0" w:rsidRPr="00736DA0" w:rsidRDefault="00736DA0" w:rsidP="0073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Согласование времен и косвенная речь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736DA0" w:rsidRDefault="00736DA0" w:rsidP="00736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36DA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1689" w:rsidTr="001D3D14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2.7</w:t>
            </w: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Культурные и</w:t>
            </w: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национальные</w:t>
            </w: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традиции,</w:t>
            </w: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краеведение, обычаи</w:t>
            </w: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 праздники</w:t>
            </w: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1689" w:rsidRDefault="00A81689">
            <w:pPr>
              <w:spacing w:after="0" w:line="240" w:lineRule="auto"/>
              <w:jc w:val="center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10 </w:t>
            </w:r>
          </w:p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Культурные и национальные традиции, краеведение, обычаи и праздники России. Развитие навыков устной речи по теме.</w:t>
            </w:r>
          </w:p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A81689" w:rsidRDefault="00A816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Глаголы в страдательном залоге, преимущественно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Indefinite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Passive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1689" w:rsidRDefault="00A81689">
            <w:pPr>
              <w:spacing w:after="0" w:line="240" w:lineRule="auto"/>
              <w:jc w:val="center"/>
            </w:pP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2,4,6</w:t>
            </w:r>
          </w:p>
          <w:p w:rsidR="00A81689" w:rsidRDefault="00A816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ЛР 8,11,17,18,24 </w:t>
            </w:r>
          </w:p>
        </w:tc>
      </w:tr>
      <w:tr w:rsidR="00A81689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1689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11</w:t>
            </w:r>
          </w:p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Культурные и национальные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традиции, краеведение, обычаи и праздники Великобритании. Развитие навыков устной речи по теме.</w:t>
            </w:r>
          </w:p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A81689" w:rsidRDefault="00A816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признаки и значения слов и словосочетаний с формами на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обязательногоразличения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их функций.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81689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12</w:t>
            </w:r>
          </w:p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Культурные и национальные традиции, краеведение, обычаи и праздники США. Развитие навыков устной речи по теме.</w:t>
            </w:r>
          </w:p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A81689" w:rsidRDefault="00A816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глаголы в страдательном залоге, преимущественно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Indefinite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Passive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81689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13</w:t>
            </w:r>
          </w:p>
          <w:p w:rsidR="00A81689" w:rsidRDefault="00A81689" w:rsidP="00A816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Культурные и национальные традиции, краеведение, обычаи и праздники Канады, Австралии и Новой Зеландии.</w:t>
            </w:r>
          </w:p>
          <w:p w:rsidR="00A81689" w:rsidRDefault="00A81689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81689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Pr="00CD1F86" w:rsidRDefault="00A81689" w:rsidP="00CD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D1F8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CD1F86">
              <w:rPr>
                <w:rFonts w:ascii="Times New Roman" w:eastAsia="Segoe UI Symbol" w:hAnsi="Times New Roman" w:cs="Times New Roman"/>
                <w:b/>
                <w:i/>
                <w:sz w:val="24"/>
              </w:rPr>
              <w:t>№</w:t>
            </w:r>
            <w:r w:rsidRPr="00CD1F8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6 </w:t>
            </w:r>
            <w:r w:rsidRPr="00CD1F86">
              <w:rPr>
                <w:rFonts w:ascii="Times New Roman" w:eastAsia="Times New Roman" w:hAnsi="Times New Roman" w:cs="Times New Roman"/>
                <w:sz w:val="24"/>
              </w:rPr>
              <w:t>Исследовать культурные традиции и обычаи определенной страны</w:t>
            </w:r>
          </w:p>
          <w:p w:rsidR="00A81689" w:rsidRDefault="00A816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1689" w:rsidRPr="00CD1F86" w:rsidRDefault="00A81689" w:rsidP="00CD1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D1F86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1689" w:rsidTr="001D3D14">
        <w:trPr>
          <w:trHeight w:val="855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14</w:t>
            </w:r>
          </w:p>
          <w:p w:rsidR="00A81689" w:rsidRDefault="00A81689" w:rsidP="00A8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A81689" w:rsidRDefault="00A81689" w:rsidP="00A816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Инфинитив и инфинитивные обороты и способы передачи их значений на родном языке.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81689" w:rsidTr="001D3D14">
        <w:trPr>
          <w:trHeight w:val="285"/>
        </w:trPr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1689" w:rsidRDefault="00A81689" w:rsidP="00A81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15</w:t>
            </w:r>
          </w:p>
          <w:p w:rsidR="00A81689" w:rsidRDefault="00A81689" w:rsidP="00A81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 за 3 семестр обучения.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1689" w:rsidRDefault="00A81689" w:rsidP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 Итого за семестр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CD1F86" w:rsidRDefault="00C6568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277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B43AE7" w:rsidRDefault="00A816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316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B43AE7" w:rsidRDefault="00C656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самостоятельные внеаудиторные работы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CD1F86" w:rsidRDefault="00CD1F8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IVсеместр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32B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Default="0014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2.8</w:t>
            </w:r>
          </w:p>
          <w:p w:rsidR="001432BC" w:rsidRDefault="0014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Государственное</w:t>
            </w:r>
          </w:p>
          <w:p w:rsidR="001432BC" w:rsidRDefault="0014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устройство,</w:t>
            </w:r>
          </w:p>
          <w:p w:rsidR="001432BC" w:rsidRDefault="0014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правовые институты</w:t>
            </w:r>
          </w:p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2BC" w:rsidRDefault="001432B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16</w:t>
            </w:r>
          </w:p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Государственное</w:t>
            </w:r>
            <w:r w:rsidRPr="00CD1F8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устройство,</w:t>
            </w:r>
            <w:r w:rsidRPr="00CD1F8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правовые институты России. Развитие навыков устной речи по теме.</w:t>
            </w:r>
          </w:p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1432BC" w:rsidRDefault="001432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Предложения со сложным дополнением типа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32BC" w:rsidRDefault="001432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32BC" w:rsidRDefault="0014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1432BC" w:rsidRDefault="0014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2,3,4,6</w:t>
            </w:r>
          </w:p>
          <w:p w:rsidR="001432BC" w:rsidRDefault="001432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8,11,17,18,24</w:t>
            </w:r>
          </w:p>
        </w:tc>
      </w:tr>
      <w:tr w:rsidR="001432BC" w:rsidTr="00C225F7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Default="00143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Pr="00736DA0" w:rsidRDefault="001432BC" w:rsidP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Pr="00CD1F8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7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Изучить и проанализировать особенности государственного устройства и правовых институтов России</w:t>
            </w:r>
          </w:p>
          <w:p w:rsidR="001432BC" w:rsidRDefault="001432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32BC" w:rsidRPr="001432BC" w:rsidRDefault="001432BC" w:rsidP="00143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32BC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32BC" w:rsidRDefault="001432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32BC" w:rsidTr="00C225F7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Default="00143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17</w:t>
            </w:r>
          </w:p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Государственное</w:t>
            </w:r>
            <w:r w:rsidRPr="001432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устройство,</w:t>
            </w:r>
            <w:r w:rsidRPr="001432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правовые институты Великобритании. Развитие навыков устной речи по теме.</w:t>
            </w:r>
          </w:p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Сложноподчиненные предложения с союзами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until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though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1432BC" w:rsidRDefault="001432BC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32BC" w:rsidRDefault="001432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32BC" w:rsidRDefault="00143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1432BC" w:rsidTr="00C225F7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Default="00143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Pr="001432BC" w:rsidRDefault="001432BC" w:rsidP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Pr="001432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Изучить и проанализировать особенности государственного устройства и правовых институтов Великобритании</w:t>
            </w:r>
          </w:p>
          <w:p w:rsidR="001432BC" w:rsidRDefault="001432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32BC" w:rsidRDefault="001432BC" w:rsidP="001432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432BC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32BC" w:rsidRDefault="001432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32BC" w:rsidTr="00C225F7">
        <w:trPr>
          <w:trHeight w:val="2580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Default="00143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18</w:t>
            </w:r>
          </w:p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Государственноеустройство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равовые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институты США. Развитие навыков устной речи по теме.</w:t>
            </w:r>
          </w:p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1432BC" w:rsidRPr="00265849" w:rsidRDefault="001432BC" w:rsidP="001432B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Предложенияссоюзами</w:t>
            </w:r>
            <w:proofErr w:type="spellEnd"/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neither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>…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nor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either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>…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or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дифференциальныепризнакиглаголовв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PastPerfect</w:t>
            </w:r>
            <w:proofErr w:type="spellEnd"/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PastContinuous</w:t>
            </w:r>
            <w:proofErr w:type="spellEnd"/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Future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in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the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Past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32BC" w:rsidRDefault="001432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32BC" w:rsidRDefault="00143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1432BC" w:rsidTr="00C225F7">
        <w:trPr>
          <w:trHeight w:val="480"/>
        </w:trPr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Default="00143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Pr="001432BC" w:rsidRDefault="001432BC" w:rsidP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Pr="001432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9</w:t>
            </w:r>
            <w:proofErr w:type="gramStart"/>
            <w:r w:rsidRPr="001432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зучить и проанализировать особенности государственного устройства и правовых институтов США</w:t>
            </w:r>
          </w:p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2BC" w:rsidRDefault="001432BC" w:rsidP="0014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32BC" w:rsidRPr="001432BC" w:rsidRDefault="001432BC" w:rsidP="0014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32BC" w:rsidRDefault="00143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2.9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Город, деревня,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инфраструктура</w:t>
            </w:r>
          </w:p>
          <w:p w:rsidR="00986CFC" w:rsidRDefault="00986CFC">
            <w:pPr>
              <w:spacing w:after="0" w:line="240" w:lineRule="auto"/>
              <w:jc w:val="center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19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деревня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нфраструктура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Города России.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глаголы в страдательном залоге, преимущественно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Indefinite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Passive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2,3,4,6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8,11,17,18,24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20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Город, деревня,</w:t>
            </w:r>
            <w:r w:rsidR="001432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инфраструктура. Города Великобритании.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Pr="00265849" w:rsidRDefault="001432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F54CF0">
              <w:rPr>
                <w:rFonts w:ascii="Times New Roman" w:eastAsia="Times New Roman" w:hAnsi="Times New Roman" w:cs="Times New Roman"/>
                <w:sz w:val="24"/>
              </w:rPr>
              <w:t>ложноподчиненные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>
              <w:rPr>
                <w:rFonts w:ascii="Times New Roman" w:eastAsia="Times New Roman" w:hAnsi="Times New Roman" w:cs="Times New Roman"/>
                <w:sz w:val="24"/>
              </w:rPr>
              <w:t>предложения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придаточными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>
              <w:rPr>
                <w:rFonts w:ascii="Times New Roman" w:eastAsia="Times New Roman" w:hAnsi="Times New Roman" w:cs="Times New Roman"/>
                <w:sz w:val="24"/>
              </w:rPr>
              <w:t>типа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If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were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you</w:t>
            </w:r>
            <w:r w:rsidR="00F54CF0" w:rsidRPr="0026584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would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do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English</w:t>
            </w:r>
            <w:r w:rsidR="00F54CF0" w:rsidRPr="0026584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instead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French</w:t>
            </w:r>
            <w:r w:rsidR="00F54CF0" w:rsidRPr="0026584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21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деревня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нфраструктура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Города США.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22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деревня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нфраструктура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Города Канады, Австралии, Новой Зеландии.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Pr="00736DA0" w:rsidRDefault="001432BC" w:rsidP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10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Работа с грамматическим справочником. Выполнение тренировочных упражнений по теме </w:t>
            </w:r>
          </w:p>
          <w:p w:rsidR="001432BC" w:rsidRPr="00736DA0" w:rsidRDefault="001432BC" w:rsidP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4"/>
              </w:rPr>
              <w:t>Глаголы в страдательном залоге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1432BC" w:rsidRDefault="001432BC" w:rsidP="00143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32BC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23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Город, деревня,</w:t>
            </w:r>
            <w:r w:rsidR="001432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инфраструктура. 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изученного материала.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2.10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Искусство и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развлечения</w:t>
            </w: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24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и активизация лексических единиц и речевых оборотов по теме. 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предложения со сложным дополнением типа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2,3,4,6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8,11,17,18,24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25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навыков устной речи по теме. 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сложноподчиненные предложения с союзами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until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though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репродуктивный.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26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навыков устной речи по теме. 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Pr="00265849" w:rsidRDefault="00F54CF0">
            <w:pPr>
              <w:spacing w:after="0" w:line="240" w:lineRule="auto"/>
            </w:pPr>
            <w:r w:rsidRPr="00265849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сложноподчиненные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предложения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придаточными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типа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If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were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you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would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do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English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instead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French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Pr="00736DA0" w:rsidRDefault="001432BC" w:rsidP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</w:t>
            </w:r>
            <w:proofErr w:type="gramStart"/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обучающихся</w:t>
            </w:r>
            <w:proofErr w:type="gramEnd"/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11 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Работа с грамматическим справочником. Выполнение тренировочных упражнений по теме </w:t>
            </w:r>
          </w:p>
          <w:p w:rsidR="001432BC" w:rsidRPr="00736DA0" w:rsidRDefault="001432BC" w:rsidP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Сложноподчиненные предложения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C225F7" w:rsidRDefault="001432BC" w:rsidP="00143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25F7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27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изученного материала.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2.11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Образование в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зарубежом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среднее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профессиональное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образование</w:t>
            </w: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28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Образование в России, среднее профессиональное образование.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систематизация знаний о сложносочиненных и сложноподчиненных предложениях.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2,3,4,6,9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8,11,17,18,24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29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Образование в Великобритании, среднее профессиональное образование.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30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Образование в США, среднее профессиональное образование.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31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изученного материала.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807E6E" w:rsidTr="001D3D14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2.12</w:t>
            </w: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Отдых, каникулы,</w:t>
            </w: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отпуск.</w:t>
            </w: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Туризм</w:t>
            </w: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32</w:t>
            </w:r>
          </w:p>
          <w:p w:rsidR="00807E6E" w:rsidRDefault="0080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лексических единиц и речевых оборотов по теме.  </w:t>
            </w:r>
          </w:p>
          <w:p w:rsidR="00807E6E" w:rsidRDefault="0080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807E6E" w:rsidRDefault="00807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дифференциальные признаки глаголов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jc w:val="center"/>
            </w:pP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807E6E" w:rsidRDefault="00807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8,11,17,18,24</w:t>
            </w:r>
          </w:p>
        </w:tc>
      </w:tr>
      <w:tr w:rsidR="00807E6E" w:rsidTr="001D3D14">
        <w:trPr>
          <w:trHeight w:val="2066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Pr="00736DA0" w:rsidRDefault="00807E6E" w:rsidP="00C2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</w:t>
            </w:r>
            <w:r w:rsidRPr="00C225F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Работа с грамматическим справочником. Выполнение тренировочных упражнений по теме </w:t>
            </w:r>
          </w:p>
          <w:p w:rsidR="00807E6E" w:rsidRPr="00736DA0" w:rsidRDefault="00807E6E" w:rsidP="00C2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Дифференциальные признаки глаголов в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Past</w:t>
            </w:r>
            <w:r w:rsidRPr="00C225F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Continiuos</w:t>
            </w:r>
            <w:proofErr w:type="spellEnd"/>
            <w:r w:rsidRPr="00736DA0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807E6E" w:rsidRDefault="00807E6E" w:rsidP="00C225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7E6E" w:rsidRPr="00C225F7" w:rsidRDefault="00807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225F7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07E6E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33</w:t>
            </w:r>
          </w:p>
          <w:p w:rsidR="00807E6E" w:rsidRDefault="0080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Активизация лексических единиц и речевых оборотов по теме.  </w:t>
            </w:r>
          </w:p>
          <w:p w:rsidR="00807E6E" w:rsidRDefault="00807E6E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807E6E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34</w:t>
            </w:r>
          </w:p>
          <w:p w:rsidR="00807E6E" w:rsidRDefault="00807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текстом. Отработка техники чтения и перевода.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807E6E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07E6E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35</w:t>
            </w:r>
          </w:p>
          <w:p w:rsidR="00807E6E" w:rsidRDefault="0080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Развитие навыков устной речи по теме.</w:t>
            </w:r>
          </w:p>
          <w:p w:rsidR="00807E6E" w:rsidRDefault="0080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807E6E" w:rsidRDefault="00807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дифференциальные признаки глаголов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807E6E" w:rsidTr="001D3D14">
        <w:trPr>
          <w:trHeight w:val="660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 w:rsidP="0080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36</w:t>
            </w:r>
          </w:p>
          <w:p w:rsidR="00B16248" w:rsidRDefault="00807E6E" w:rsidP="00B1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</w:t>
            </w:r>
            <w:r w:rsidR="00B16248">
              <w:rPr>
                <w:rFonts w:ascii="Times New Roman" w:eastAsia="Times New Roman" w:hAnsi="Times New Roman" w:cs="Times New Roman"/>
                <w:sz w:val="24"/>
              </w:rPr>
              <w:t xml:space="preserve"> Грамматический материал:</w:t>
            </w:r>
          </w:p>
          <w:p w:rsidR="00807E6E" w:rsidRPr="00807E6E" w:rsidRDefault="00B16248" w:rsidP="00B1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дифференциальные признаки глаголов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37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 за 4 семестр обучения.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B16248" w:rsidRDefault="00F54CF0">
            <w:pPr>
              <w:spacing w:after="0" w:line="240" w:lineRule="auto"/>
              <w:jc w:val="center"/>
            </w:pPr>
            <w:r w:rsidRPr="00B1624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      Итого за семестр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C225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277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A816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rPr>
          <w:trHeight w:val="33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316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225F7" w:rsidTr="00C225F7">
        <w:trPr>
          <w:trHeight w:val="276"/>
        </w:trPr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F7" w:rsidRDefault="00C225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F7" w:rsidRPr="00C225F7" w:rsidRDefault="00C225F7" w:rsidP="00C225F7">
            <w:pPr>
              <w:tabs>
                <w:tab w:val="left" w:pos="316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самостоятельные внеаудиторные работы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25F7" w:rsidRDefault="00C225F7" w:rsidP="00C2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25F7" w:rsidRDefault="00C225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V семестр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rPr>
          <w:trHeight w:val="1965"/>
        </w:trPr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2.13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Профессии, карьера.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Планирование времени.</w:t>
            </w:r>
          </w:p>
          <w:p w:rsidR="00986CFC" w:rsidRDefault="00986CFC">
            <w:pPr>
              <w:spacing w:after="0" w:line="240" w:lineRule="auto"/>
              <w:jc w:val="center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 w:rsidRPr="00C6568D">
              <w:rPr>
                <w:rFonts w:ascii="Segoe UI Symbol" w:eastAsia="Segoe UI Symbol" w:hAnsi="Segoe UI Symbol" w:cs="Segoe UI Symbol"/>
                <w:b/>
                <w:i/>
                <w:sz w:val="24"/>
              </w:rPr>
              <w:t xml:space="preserve"> 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38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лексических единиц и речевых оборотов по теме «Обучение специалистов для железнодорожного транспорта».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C225F7" w:rsidRDefault="00F54CF0" w:rsidP="00C225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Глаголы в страдательном залоге.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ЛР8,11,13,17,18,24</w:t>
            </w:r>
          </w:p>
        </w:tc>
      </w:tr>
      <w:tr w:rsidR="00C225F7" w:rsidTr="00C225F7">
        <w:trPr>
          <w:trHeight w:val="27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F7" w:rsidRDefault="00C2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F7" w:rsidRPr="00736DA0" w:rsidRDefault="00C225F7" w:rsidP="00C2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33332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13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Работа с грамматическим справочником. Выполнение тренировочных упражнений по теме </w:t>
            </w:r>
          </w:p>
          <w:p w:rsidR="00C225F7" w:rsidRPr="00736DA0" w:rsidRDefault="00C225F7" w:rsidP="00C2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« </w:t>
            </w:r>
            <w:r w:rsidR="00333324">
              <w:rPr>
                <w:rFonts w:ascii="Times New Roman" w:eastAsia="Times New Roman" w:hAnsi="Times New Roman" w:cs="Times New Roman"/>
                <w:sz w:val="24"/>
              </w:rPr>
              <w:t>Глаголы в страдательном залоге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C225F7" w:rsidRDefault="00C225F7" w:rsidP="00C22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25F7" w:rsidRDefault="00333324" w:rsidP="00C2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25F7" w:rsidRDefault="00C2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 w:rsidRPr="00C6568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39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Активизация лексики по теме. Отработка техники чтения и перевода.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40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и письменной речи по теме.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41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пройденного материала.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333324">
        <w:trPr>
          <w:trHeight w:val="345"/>
        </w:trPr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2.14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Научно-технический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прогресс</w:t>
            </w: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лексических единиц и речевых оборотов по теме "Из истории железных дорог".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333324" w:rsidRPr="00C6568D" w:rsidRDefault="00F54CF0" w:rsidP="003333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Дифференциальные</w:t>
            </w:r>
            <w:r w:rsidR="00333324" w:rsidRPr="00C656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признаки</w:t>
            </w:r>
            <w:r w:rsidR="00333324" w:rsidRPr="00C656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глаголов</w:t>
            </w:r>
            <w:r w:rsidR="00333324" w:rsidRPr="00C656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333324" w:rsidRPr="00C656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33324">
              <w:rPr>
                <w:rFonts w:ascii="Times New Roman" w:eastAsia="Times New Roman" w:hAnsi="Times New Roman" w:cs="Times New Roman"/>
                <w:sz w:val="24"/>
                <w:lang w:val="en-US"/>
              </w:rPr>
              <w:t>Past</w:t>
            </w:r>
            <w:r w:rsidR="00333324" w:rsidRPr="00C656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33324">
              <w:rPr>
                <w:rFonts w:ascii="Times New Roman" w:eastAsia="Times New Roman" w:hAnsi="Times New Roman" w:cs="Times New Roman"/>
                <w:sz w:val="24"/>
                <w:lang w:val="en-US"/>
              </w:rPr>
              <w:t>Perfect</w:t>
            </w:r>
            <w:r w:rsidRPr="00C6568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333324">
              <w:rPr>
                <w:rFonts w:ascii="Times New Roman" w:eastAsia="Times New Roman" w:hAnsi="Times New Roman" w:cs="Times New Roman"/>
                <w:sz w:val="24"/>
                <w:lang w:val="en-US"/>
              </w:rPr>
              <w:t>Past</w:t>
            </w:r>
            <w:r w:rsidR="00333324" w:rsidRPr="00C656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33324">
              <w:rPr>
                <w:rFonts w:ascii="Times New Roman" w:eastAsia="Times New Roman" w:hAnsi="Times New Roman" w:cs="Times New Roman"/>
                <w:sz w:val="24"/>
                <w:lang w:val="en-US"/>
              </w:rPr>
              <w:t>Continuous</w:t>
            </w:r>
            <w:r w:rsidRPr="00C6568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333324">
              <w:rPr>
                <w:rFonts w:ascii="Times New Roman" w:eastAsia="Times New Roman" w:hAnsi="Times New Roman" w:cs="Times New Roman"/>
                <w:sz w:val="24"/>
                <w:lang w:val="en-US"/>
              </w:rPr>
              <w:t>Future</w:t>
            </w:r>
            <w:r w:rsidR="00333324" w:rsidRPr="00C656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33324">
              <w:rPr>
                <w:rFonts w:ascii="Times New Roman" w:eastAsia="Times New Roman" w:hAnsi="Times New Roman" w:cs="Times New Roman"/>
                <w:sz w:val="24"/>
                <w:lang w:val="en-US"/>
              </w:rPr>
              <w:t>in</w:t>
            </w:r>
            <w:r w:rsidR="00333324" w:rsidRPr="00C656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33324">
              <w:rPr>
                <w:rFonts w:ascii="Times New Roman" w:eastAsia="Times New Roman" w:hAnsi="Times New Roman" w:cs="Times New Roman"/>
                <w:sz w:val="24"/>
                <w:lang w:val="en-US"/>
              </w:rPr>
              <w:t>the</w:t>
            </w:r>
            <w:r w:rsidR="00333324" w:rsidRPr="00C656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33324">
              <w:rPr>
                <w:rFonts w:ascii="Times New Roman" w:eastAsia="Times New Roman" w:hAnsi="Times New Roman" w:cs="Times New Roman"/>
                <w:sz w:val="24"/>
                <w:lang w:val="en-US"/>
              </w:rPr>
              <w:t>Past</w:t>
            </w:r>
            <w:r w:rsidRPr="00C6568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2-3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8,11,13,17,18,24</w:t>
            </w:r>
          </w:p>
        </w:tc>
      </w:tr>
      <w:tr w:rsidR="00333324" w:rsidTr="00333324">
        <w:trPr>
          <w:trHeight w:val="195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324" w:rsidRDefault="0033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324" w:rsidRPr="00C6568D" w:rsidRDefault="00333324" w:rsidP="0033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14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Работа с грамматическим справочником. Выполнение</w:t>
            </w:r>
            <w:r w:rsidRPr="00C6568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тренировочных</w:t>
            </w:r>
            <w:r w:rsidRPr="00C6568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упражнений</w:t>
            </w:r>
            <w:r w:rsidRPr="00C6568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C6568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теме</w:t>
            </w:r>
            <w:r w:rsidRPr="00C6568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  <w:p w:rsidR="00333324" w:rsidRPr="00333324" w:rsidRDefault="00333324" w:rsidP="0033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333324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Past Perfect, Past Continuous, Future in the Past</w:t>
            </w:r>
            <w:r w:rsidRPr="00333324">
              <w:rPr>
                <w:rFonts w:ascii="Times New Roman" w:eastAsia="Times New Roman" w:hAnsi="Times New Roman" w:cs="Times New Roman"/>
                <w:sz w:val="24"/>
                <w:lang w:val="en-US"/>
              </w:rPr>
              <w:t>».</w:t>
            </w:r>
          </w:p>
          <w:p w:rsidR="00333324" w:rsidRPr="00333324" w:rsidRDefault="00333324" w:rsidP="00333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33324" w:rsidRDefault="00333324" w:rsidP="0033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324" w:rsidRDefault="00333324" w:rsidP="0033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6CFC" w:rsidTr="00333324">
        <w:trPr>
          <w:trHeight w:val="1935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 w:rsidRPr="00C6568D">
              <w:rPr>
                <w:rFonts w:ascii="Segoe UI Symbol" w:eastAsia="Segoe UI Symbol" w:hAnsi="Segoe UI Symbol" w:cs="Segoe UI Symbol"/>
                <w:b/>
                <w:i/>
                <w:sz w:val="24"/>
              </w:rPr>
              <w:t xml:space="preserve"> </w:t>
            </w:r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Активизация лексики по теме.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333324" w:rsidRPr="00C6568D" w:rsidRDefault="00F54CF0" w:rsidP="003333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333324" w:rsidTr="00333324">
        <w:trPr>
          <w:trHeight w:val="30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324" w:rsidRDefault="0033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324" w:rsidRPr="00736DA0" w:rsidRDefault="00333324" w:rsidP="0033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</w:t>
            </w:r>
            <w:r w:rsidR="002B3EF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Работа с грамматическим справочником. Выполнение тренировочных упражнений по теме </w:t>
            </w:r>
          </w:p>
          <w:p w:rsidR="00333324" w:rsidRPr="00736DA0" w:rsidRDefault="00333324" w:rsidP="0033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Инфинитив и инфинитивные обороты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333324" w:rsidRDefault="00333324" w:rsidP="00333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33324" w:rsidRDefault="00333324" w:rsidP="0033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324" w:rsidRDefault="0033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333324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</w:t>
            </w:r>
            <w:r w:rsidR="003333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текстом. Отработка техники чтения и перевода.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2B3EF6">
        <w:trPr>
          <w:trHeight w:val="2235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2B3EF6" w:rsidRDefault="00F54CF0" w:rsidP="002B3E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Признаки и значения слов и словосочетаний с формами на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без обязательного различения их функций.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2B3EF6" w:rsidTr="002B3EF6">
        <w:trPr>
          <w:trHeight w:val="27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EF6" w:rsidRDefault="002B3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EF6" w:rsidRPr="00736DA0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16 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Работа с грамматическим справочником. Выполнение тренировочных упражнений по теме </w:t>
            </w:r>
          </w:p>
          <w:p w:rsidR="002B3EF6" w:rsidRPr="00736DA0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Признаки и значения слов и словосочетаний с формами на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ing</w:t>
            </w:r>
            <w:proofErr w:type="spellEnd"/>
            <w:r w:rsidRPr="00736DA0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2B3EF6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3EF6" w:rsidRDefault="00FD2154" w:rsidP="002B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EF6" w:rsidRDefault="002B3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333324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 w:rsidRPr="00C6568D">
              <w:rPr>
                <w:rFonts w:ascii="Segoe UI Symbol" w:eastAsia="Segoe UI Symbol" w:hAnsi="Segoe UI Symbol" w:cs="Segoe UI Symbol"/>
                <w:b/>
                <w:i/>
                <w:sz w:val="24"/>
              </w:rPr>
              <w:t xml:space="preserve"> </w:t>
            </w:r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Обобщение изученного материала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3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Профессионально ориентированный модуль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Pr="00562FA7" w:rsidRDefault="00B16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2B3EF6">
        <w:trPr>
          <w:trHeight w:val="870"/>
        </w:trPr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3.1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Транспорт.</w:t>
            </w:r>
            <w:r w:rsidR="003333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Промышленность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Российские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железные дороги.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333324">
              <w:rPr>
                <w:rFonts w:eastAsia="Segoe UI Symbol" w:cs="Segoe UI Symbol"/>
                <w:b/>
                <w:i/>
                <w:sz w:val="24"/>
              </w:rPr>
              <w:t xml:space="preserve"> 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47</w:t>
            </w:r>
          </w:p>
          <w:p w:rsidR="00333324" w:rsidRDefault="00F54CF0" w:rsidP="002B3E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лексических единиц и речевых оборотов по теме.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2-3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8,11,13,17,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18,24</w:t>
            </w:r>
          </w:p>
          <w:p w:rsidR="00986CFC" w:rsidRDefault="00986CFC">
            <w:pPr>
              <w:spacing w:after="0" w:line="240" w:lineRule="auto"/>
              <w:jc w:val="center"/>
            </w:pPr>
          </w:p>
        </w:tc>
      </w:tr>
      <w:tr w:rsidR="002B3EF6" w:rsidTr="002B3EF6">
        <w:trPr>
          <w:trHeight w:val="255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EF6" w:rsidRDefault="002B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EF6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</w:t>
            </w: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 xml:space="preserve">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17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Изучить ключевую лексику и фразы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3EF6" w:rsidRDefault="002B3EF6" w:rsidP="002B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EF6" w:rsidRDefault="002B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3324" w:rsidTr="00333324">
        <w:trPr>
          <w:trHeight w:val="12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324" w:rsidRDefault="0033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324" w:rsidRPr="00736DA0" w:rsidRDefault="00333324" w:rsidP="0033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</w:t>
            </w:r>
            <w:r w:rsidR="002B3EF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8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Изучить ключевую лексику и фразы. </w:t>
            </w:r>
          </w:p>
          <w:p w:rsidR="00333324" w:rsidRDefault="00333324" w:rsidP="00333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33324" w:rsidRDefault="00333324" w:rsidP="0033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324" w:rsidRDefault="0033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48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Активизация лексики по теме. Отработка техники чтения и перевода.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333324">
        <w:trPr>
          <w:trHeight w:val="915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265849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B16248" w:rsidRPr="0026584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49</w:t>
            </w:r>
          </w:p>
          <w:p w:rsidR="00333324" w:rsidRDefault="00F54CF0" w:rsidP="003333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текстом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Kyibushev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Railway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333324" w:rsidTr="00333324">
        <w:trPr>
          <w:trHeight w:val="21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324" w:rsidRDefault="0033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324" w:rsidRPr="00736DA0" w:rsidRDefault="00333324" w:rsidP="0033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2B3EF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19</w:t>
            </w:r>
            <w:r w:rsidRPr="00333324">
              <w:rPr>
                <w:rFonts w:ascii="Times New Roman" w:eastAsia="Times New Roman" w:hAnsi="Times New Roman" w:cs="Times New Roman"/>
                <w:sz w:val="24"/>
              </w:rPr>
              <w:t>Изучить ключевую лексику и фразы</w:t>
            </w:r>
          </w:p>
          <w:p w:rsidR="00333324" w:rsidRDefault="00333324" w:rsidP="00333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33324" w:rsidRDefault="00333324" w:rsidP="0033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324" w:rsidRDefault="0033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333324">
        <w:trPr>
          <w:trHeight w:val="84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50</w:t>
            </w:r>
          </w:p>
          <w:p w:rsidR="00986CFC" w:rsidRDefault="00F54CF0" w:rsidP="003333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текстом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Trans-Siberian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Mainline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 Развитие навыков устной </w:t>
            </w:r>
            <w:r w:rsidR="002B3EF6">
              <w:rPr>
                <w:rFonts w:ascii="Times New Roman" w:eastAsia="Times New Roman" w:hAnsi="Times New Roman" w:cs="Times New Roman"/>
                <w:sz w:val="24"/>
              </w:rPr>
              <w:t>речи по теме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333324" w:rsidTr="00333324">
        <w:trPr>
          <w:trHeight w:val="315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324" w:rsidRDefault="0033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324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20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Изучить ключевую лексику и фразы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33324" w:rsidRDefault="002B3EF6" w:rsidP="0033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324" w:rsidRDefault="0033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пройденного материала.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5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 за 5 семестр обучения.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Итого за семестр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C656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2B3EF6">
            <w:pPr>
              <w:tabs>
                <w:tab w:val="left" w:pos="277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</w:t>
            </w:r>
            <w:r w:rsidR="00F54CF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316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C6568D" w:rsidRDefault="00C656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2B3E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самостоятельные внеаудиторные </w:t>
            </w:r>
            <w:r w:rsidR="00F54CF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работы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2B3E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VI семестр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3.2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Детали,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механизмы.Оборудование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работа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Подземные железные дороги.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и активизация  лексических единиц и речевых оборотов по теме "Подземные железные дороги"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2-3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8,11,13,17,18,24</w:t>
            </w:r>
          </w:p>
        </w:tc>
      </w:tr>
      <w:tr w:rsidR="00986CFC" w:rsidTr="002B3EF6">
        <w:trPr>
          <w:trHeight w:val="117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</w:t>
            </w:r>
          </w:p>
          <w:p w:rsidR="002B3EF6" w:rsidRDefault="00F54CF0" w:rsidP="002B3E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текстом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Underground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Railway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".Отработка техники чтения и перевода.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2B3EF6" w:rsidTr="002B3EF6">
        <w:trPr>
          <w:trHeight w:val="24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EF6" w:rsidRDefault="002B3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EF6" w:rsidRPr="00736DA0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21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Изучить ключевую лексику и фразы</w:t>
            </w:r>
          </w:p>
          <w:p w:rsidR="002B3EF6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3EF6" w:rsidRDefault="002B3EF6" w:rsidP="002B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EF6" w:rsidRDefault="002B3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2B3EF6">
        <w:trPr>
          <w:trHeight w:val="915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</w:p>
          <w:p w:rsidR="00986CFC" w:rsidRDefault="00F54CF0" w:rsidP="002B3E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текстом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Moscow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Underground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Railway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".Отработка </w:t>
            </w:r>
            <w:r w:rsidR="002B3EF6">
              <w:rPr>
                <w:rFonts w:ascii="Times New Roman" w:eastAsia="Times New Roman" w:hAnsi="Times New Roman" w:cs="Times New Roman"/>
                <w:sz w:val="24"/>
              </w:rPr>
              <w:t>техники чтения и перевода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2B3EF6" w:rsidTr="002B3EF6">
        <w:trPr>
          <w:trHeight w:val="24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EF6" w:rsidRDefault="002B3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EF6" w:rsidRPr="00736DA0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22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Изучить ключевую лексику и фразы</w:t>
            </w:r>
          </w:p>
          <w:p w:rsidR="002B3EF6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3EF6" w:rsidRDefault="002B3EF6" w:rsidP="002B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EF6" w:rsidRDefault="002B3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и письменной речи по теме.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57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пройденного материала.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3.3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Документы (письма, контракты)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нструкции, руководства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Безопасность и высокие скорости.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58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  лексических единиц и речевых оборотов по теме "Безопасность и высокие скорости"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2-3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8,11,13,17,18,24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59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Активизация лексических единиц и речевых оборотов по теме.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2B3EF6">
        <w:trPr>
          <w:trHeight w:val="93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60</w:t>
            </w:r>
          </w:p>
          <w:p w:rsidR="002B3EF6" w:rsidRDefault="00F54CF0" w:rsidP="002B3E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="002B3E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2B3E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текстом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Safety</w:t>
            </w:r>
            <w:proofErr w:type="spellEnd"/>
            <w:r w:rsidR="002B3E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and</w:t>
            </w:r>
            <w:proofErr w:type="spellEnd"/>
            <w:r w:rsidR="002B3E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High</w:t>
            </w:r>
            <w:proofErr w:type="spellEnd"/>
            <w:r w:rsidR="002B3E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Speeds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2B3EF6" w:rsidTr="002B3EF6">
        <w:trPr>
          <w:trHeight w:val="21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EF6" w:rsidRDefault="002B3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EF6" w:rsidRPr="00736DA0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23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Изучить ключевую лексику и фразы</w:t>
            </w:r>
          </w:p>
          <w:p w:rsidR="002B3EF6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3EF6" w:rsidRDefault="002B3EF6" w:rsidP="002B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EF6" w:rsidRDefault="002B3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и письменной речи по теме.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пройденного материала.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3.4</w:t>
            </w:r>
          </w:p>
          <w:p w:rsidR="006C5410" w:rsidRDefault="006C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Цифры,  числа,   математические  действия,   основные  математические  понятия  и физические явления.</w:t>
            </w:r>
          </w:p>
          <w:p w:rsidR="006C5410" w:rsidRDefault="006C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Железнодорожный рельсовый путь</w:t>
            </w:r>
          </w:p>
          <w:p w:rsidR="006C5410" w:rsidRDefault="006C5410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Pr="00C6568D" w:rsidRDefault="006C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</w:t>
            </w:r>
          </w:p>
          <w:p w:rsidR="006C5410" w:rsidRDefault="006C54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 лексических единиц и речевых оборотов по теме.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6C5410" w:rsidRDefault="006C5410">
            <w:pPr>
              <w:spacing w:after="0" w:line="240" w:lineRule="auto"/>
              <w:jc w:val="center"/>
            </w:pP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2-3</w:t>
            </w:r>
          </w:p>
          <w:p w:rsidR="006C5410" w:rsidRDefault="006C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6C5410" w:rsidRDefault="006C54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8,11,13,17,18,24</w:t>
            </w:r>
          </w:p>
        </w:tc>
      </w:tr>
      <w:tr w:rsidR="006C5410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Pr="00C6568D" w:rsidRDefault="006C5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</w:t>
            </w:r>
          </w:p>
          <w:p w:rsidR="006C5410" w:rsidRDefault="006C54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Активизация лексических единиц и речевых оборотов по теме.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rPr>
          <w:trHeight w:val="1185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Pr="00C6568D" w:rsidRDefault="006C5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</w:p>
          <w:p w:rsidR="006C5410" w:rsidRDefault="006C5410" w:rsidP="006C71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 Чтение и перевод технических текстов.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rPr>
          <w:trHeight w:val="225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Pr="00736DA0" w:rsidRDefault="006C5410" w:rsidP="006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24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Изучить ключевую лексику и фразы</w:t>
            </w:r>
          </w:p>
          <w:p w:rsidR="006C5410" w:rsidRDefault="006C5410" w:rsidP="006C7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Default="006C5410" w:rsidP="006C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rPr>
          <w:trHeight w:val="840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Pr="00C6568D" w:rsidRDefault="006C5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</w:p>
          <w:p w:rsidR="006C5410" w:rsidRDefault="006C5410" w:rsidP="006C71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навыков устной речи по теме. Чтение и перевод технических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текстов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rPr>
          <w:trHeight w:val="300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Pr="00736DA0" w:rsidRDefault="006C5410" w:rsidP="006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25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Изучить ключевую лексику и фразы</w:t>
            </w:r>
          </w:p>
          <w:p w:rsidR="006C5410" w:rsidRDefault="006C5410" w:rsidP="006C7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Default="006C5410" w:rsidP="006C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rPr>
          <w:trHeight w:val="1185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Pr="00C6568D" w:rsidRDefault="006C5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67</w:t>
            </w:r>
          </w:p>
          <w:p w:rsidR="006C5410" w:rsidRDefault="006C5410" w:rsidP="006C71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 Чтение и перевод технических текстов.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rPr>
          <w:trHeight w:val="225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Pr="00736DA0" w:rsidRDefault="006C5410" w:rsidP="006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26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Изучить ключевую лексику и фразы</w:t>
            </w:r>
          </w:p>
          <w:p w:rsidR="006C5410" w:rsidRDefault="006C5410" w:rsidP="006C7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Default="006C5410" w:rsidP="006C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D14" w:rsidRPr="001D3D14" w:rsidRDefault="006C5410" w:rsidP="001D3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68</w:t>
            </w:r>
          </w:p>
          <w:p w:rsidR="006C5410" w:rsidRDefault="001D3D14" w:rsidP="001D3D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 Чтение и перевод технических текстов.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rPr>
          <w:trHeight w:val="111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D14" w:rsidRPr="001D3D14" w:rsidRDefault="001D3D14" w:rsidP="001D3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69</w:t>
            </w:r>
          </w:p>
          <w:p w:rsidR="006C5410" w:rsidRDefault="001D3D14" w:rsidP="001D3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навыков устной речи по теме.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Pr="006C5410" w:rsidRDefault="006C5410" w:rsidP="006C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rPr>
          <w:trHeight w:val="96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D14" w:rsidRPr="001D3D14" w:rsidRDefault="001D3D14" w:rsidP="001D3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Pr="001D3D1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7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0</w:t>
            </w:r>
          </w:p>
          <w:p w:rsidR="006C5410" w:rsidRDefault="001D3D14" w:rsidP="001D3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 и перевод технических текстов.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Pr="006C5410" w:rsidRDefault="006C5410" w:rsidP="006C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rPr>
          <w:trHeight w:val="135"/>
        </w:trPr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Pr="00C6568D" w:rsidRDefault="006C5410" w:rsidP="006C5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71</w:t>
            </w:r>
          </w:p>
          <w:p w:rsidR="006C5410" w:rsidRDefault="006C5410" w:rsidP="006C5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 за 6 семестр обучения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Pr="00B16248" w:rsidRDefault="006C5410" w:rsidP="006C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B16248"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Итого за семестр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6C71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277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C656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316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6C71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6C715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самостоятельные внеаудиторные </w:t>
            </w:r>
            <w:r w:rsidR="00F54CF0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6C71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                Итого за курс обучения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277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6C71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316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6C71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самостоятельные внеаудиторные работы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6C71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3. условия реализации ПРОГРАММЫ УЧЕБНОЙ дисциплины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Учебная дисциплина реализуется в учебных кабинетах «Иностранного языка (английского языка)»  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Оборудование учебного кабинета: 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жидкокристаллический телевизор, 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компьютер в сборе, 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стол  ученический</w:t>
      </w:r>
      <w:proofErr w:type="gramStart"/>
      <w:r>
        <w:rPr>
          <w:rFonts w:ascii="Times New Roman" w:eastAsia="Times New Roman" w:hAnsi="Times New Roman" w:cs="Times New Roman"/>
          <w:sz w:val="24"/>
        </w:rPr>
        <w:t>.,</w:t>
      </w:r>
      <w:proofErr w:type="gramEnd"/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стул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., </w:t>
      </w:r>
      <w:proofErr w:type="gramEnd"/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стол преподавателя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., </w:t>
      </w:r>
      <w:proofErr w:type="gramEnd"/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стул преподавателя 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Мультимедийная установка</w:t>
      </w:r>
    </w:p>
    <w:p w:rsidR="00986CFC" w:rsidRDefault="00986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986CFC" w:rsidRDefault="00986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986CFC" w:rsidRDefault="00986C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 Информационное обеспечение реализации программы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3.2.1.Основные источники:</w:t>
      </w:r>
    </w:p>
    <w:p w:rsidR="00986CFC" w:rsidRDefault="00F54CF0">
      <w:pPr>
        <w:spacing w:after="0" w:line="36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 Карпова Т.А. 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English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Colleges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= Английский язык для колледжей. Практикум +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еПриложение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тесты : практикум / Карпова Т.А.,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Восковская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А.С., Мельничук М.В. — Москва :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КноРус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2018. — 286 с. — ISBN 978-5-406-06280-7. — URL: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https://book.ru/book/927088</w:t>
        </w:r>
      </w:hyperlink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</w:t>
      </w:r>
    </w:p>
    <w:p w:rsidR="00986CFC" w:rsidRDefault="00986C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3.2.2.Дополнительные источники:</w:t>
      </w:r>
    </w:p>
    <w:p w:rsidR="00986CFC" w:rsidRDefault="00F54C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Бубенчикова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А.В.,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Activate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Grammar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учебное пособие / А.В.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Бубенчикова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Е.А.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Платухина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Н.Ю. Фоминых. — Москва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Русайнс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2021. — 68 с. — ISBN 978-5-4365-8944-2. — </w:t>
      </w:r>
      <w:hyperlink r:id="rId6">
        <w:r>
          <w:rPr>
            <w:rFonts w:ascii="Times New Roman" w:eastAsia="Times New Roman" w:hAnsi="Times New Roman" w:cs="Times New Roman"/>
            <w:color w:val="000000"/>
            <w:sz w:val="24"/>
            <w:u w:val="single"/>
            <w:shd w:val="clear" w:color="auto" w:fill="FFFFFF"/>
          </w:rPr>
          <w:t>URL:https://book.ru/942374</w:t>
        </w:r>
      </w:hyperlink>
    </w:p>
    <w:p w:rsidR="00986CFC" w:rsidRDefault="00F54C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2. Голубев, А.П., Английский язык для железнодорожных специальностей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учебник / А.П. Голубев, Н.В.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Балюк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И.Б. Смирнова. — Москва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КноРус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2021. — 475 с. — ISBN 978-5-406-06237-1. — URL:https://book.ru/940935 </w:t>
      </w:r>
    </w:p>
    <w:p w:rsidR="00986CFC" w:rsidRDefault="00F54C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3.Полякова, Т.Ю., Английский язык в транспортной логистике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учебное пособие / Т.Ю. Полякова, Л.В. Комарова. — Москва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КноРус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2019. — 240 с. — ISBN 978-5-406-06522-8. — 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u w:val="single"/>
            <w:shd w:val="clear" w:color="auto" w:fill="FFFFFF"/>
          </w:rPr>
          <w:t>URL:https://book.ru/930531</w:t>
        </w:r>
      </w:hyperlink>
    </w:p>
    <w:p w:rsidR="00986CFC" w:rsidRDefault="00F54C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Радовель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В.А., Английский язык для железнодорожных специальностей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учебник / В.А.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Радовель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 — Москва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КноРус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2021. — 348 с. — ISBN 978-5-406-08739-8. — URL:https://book.ru/940502 </w:t>
      </w:r>
    </w:p>
    <w:p w:rsidR="00986CFC" w:rsidRDefault="00986CFC">
      <w:pPr>
        <w:spacing w:after="0" w:line="360" w:lineRule="auto"/>
        <w:ind w:left="360" w:firstLine="34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360" w:lineRule="auto"/>
        <w:ind w:left="360" w:firstLine="34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3.2.3.Периодические издания:</w:t>
      </w: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Time</w:t>
      </w:r>
      <w:proofErr w:type="spellEnd"/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Just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English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86CFC" w:rsidRDefault="00986CF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86CFC" w:rsidRDefault="00F54CF0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3.2.4.Перечень профессиональных баз данных и информационных справочных систем: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1. ZOOM.RU </w:t>
      </w:r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</w:rPr>
        <w:t>Moodle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(сайт СТЖТ, ИОС.) Режим доступа: 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https://sdo.stgt.site/</w:t>
        </w:r>
      </w:hyperlink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3.Электронный грамматический справочник. Режим доступа: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http://studyspace.ru/uchebniki-po-angliyskomu-yazyiku/grammar-for-beginner.-grammatika-angliyskogo-yazyika-dlya-nachinayusc.html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4.Электронный словарь « ABBY </w:t>
      </w:r>
      <w:proofErr w:type="spellStart"/>
      <w:r>
        <w:rPr>
          <w:rFonts w:ascii="Times New Roman" w:eastAsia="Times New Roman" w:hAnsi="Times New Roman" w:cs="Times New Roman"/>
          <w:sz w:val="24"/>
        </w:rPr>
        <w:t>Lingvo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». Режим доступа: </w:t>
      </w:r>
      <w:proofErr w:type="spellStart"/>
      <w:r>
        <w:rPr>
          <w:rFonts w:ascii="Times New Roman" w:eastAsia="Times New Roman" w:hAnsi="Times New Roman" w:cs="Times New Roman"/>
          <w:sz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</w:rPr>
        <w:t>. lingvo.ru</w:t>
      </w:r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Электронный словарь. Режим доступа: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http://rambler.ru/dict/</w:t>
        </w:r>
      </w:hyperlink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Онлайн курс английского языка. Режим доступа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http://4flaga.ru/</w:t>
        </w:r>
      </w:hyperlink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Информационно-образовательный  портал по английскому языку. Режим доступа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http://www.study.ru/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8.Портал изучения английского языка. Режим доступа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http://homeenglish.ru/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Онлайн учебник по грамматике английского языка. Режим доступа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http://www.mystudy.ru</w:t>
        </w:r>
      </w:hyperlink>
    </w:p>
    <w:p w:rsidR="00986CFC" w:rsidRDefault="00986C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F54CF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sz w:val="24"/>
          <w:shd w:val="clear" w:color="auto" w:fill="FFFFFF"/>
        </w:rPr>
        <w:t>4. 1 Контроль и оценка результатов освоения УЧЕБНОЙ</w:t>
      </w:r>
    </w:p>
    <w:p w:rsidR="00986CFC" w:rsidRDefault="00F54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 xml:space="preserve">дисциплины СГ.02 ИНОСТРАННЫЙ ЯЗЫК В ПРОФЕССИОНАЛЬНОЙ ДЕЯТЕЛЬНОСТИ </w:t>
      </w:r>
    </w:p>
    <w:p w:rsidR="00986CFC" w:rsidRDefault="00F54CF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 и оценка результатов освоения учебной дисциплины осуществляется преподавателем в процессе: проведения практических занятий, тестирования, а также выполнения обучающимися индивидуальных заданий, проектов.</w:t>
      </w:r>
    </w:p>
    <w:p w:rsidR="00986CFC" w:rsidRDefault="00F54CF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Промежуточная аттестация в форме контрольной работы.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2697"/>
        <w:gridCol w:w="4584"/>
        <w:gridCol w:w="2290"/>
      </w:tblGrid>
      <w:tr w:rsidR="00986CFC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Результаты обучения (У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, ОК/ПК, ЛР)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Показатели оценки результатов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и методы контроля и оценки результатов обучения</w:t>
            </w:r>
          </w:p>
        </w:tc>
      </w:tr>
      <w:tr w:rsidR="00986CFC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Уметь: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86CFC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общаться (устно и письменно) на иностранном языке на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профессиональные и повседневные темы;</w:t>
            </w:r>
          </w:p>
          <w:p w:rsidR="00986CFC" w:rsidRDefault="0098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1-9</w:t>
            </w: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 1.1-1.3., ПК 2.1 - 2.3., 3.1- 3.2. </w:t>
            </w: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ЛР.8-24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-употребляет лексические единицы и грамматические структуры соответственно коммуникативной задаче;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-строит диалог в соответствии с заданной темой; - интонационный рисунок соответствует правилам интонации английского языка; -владеет техникой ведения беседы -демонстрирует разнообразный словарный запас; -владеет простыми и сложными грамматическими структурами; - высказывается связно и последовательно; - выбор лексики соответствует эмоциональной оценке обсуждаемых событий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-фронтальный и индивидуальный опрос во время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аудиторных занятий,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проверка качества выполнения практических заданий,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контроль  качества чтения дополнительной литературы,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-оценка качества сообщений,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-оценка качества подготовленных презентаций. </w:t>
            </w:r>
          </w:p>
          <w:p w:rsidR="00986CFC" w:rsidRDefault="00986CFC">
            <w:pPr>
              <w:spacing w:after="0" w:line="240" w:lineRule="auto"/>
            </w:pPr>
          </w:p>
        </w:tc>
      </w:tr>
      <w:tr w:rsidR="00986CFC">
        <w:trPr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У2</w:t>
            </w:r>
            <w:r>
              <w:rPr>
                <w:rFonts w:ascii="SimSun" w:eastAsia="SimSun" w:hAnsi="SimSun" w:cs="SimSu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переводить (со словарем) иностранные тексты профессиональной направленности;</w:t>
            </w: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 1.1-1.3., ПК 2.1 - 2.3., 3.1- 3.2. </w:t>
            </w:r>
          </w:p>
          <w:p w:rsidR="00986CFC" w:rsidRDefault="00F54CF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ЛР.8-24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понимает содержание; - выделяет отдельную, значимую для себя информацию; -владеет всеми видами чтения; - выделяет основную мысль; -находит в тексте заданную информацию; - догадывается о значении незнакомых слов по контексту; - использует информацию для решения поставленной задачи;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-тестирование,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-проверка  качества работы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грамматичес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кими справочниками,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-оценка  качества составления схем и таблиц,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-контроль работы со словарем, 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-оценка качества выполнения тренировочных лексических и грамматических упражнений,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-контроль чтения дополнительной литературы,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оценка качества сообщений,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оценка качества презентаций. </w:t>
            </w:r>
          </w:p>
          <w:p w:rsidR="00986CFC" w:rsidRDefault="0098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</w:tr>
      <w:tr w:rsidR="00986CFC">
        <w:trPr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У3.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самостоятельно совершенствовать устную и письменную речь, пополнять словарный запас.</w:t>
            </w: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 1.1-1.3., ПК 2.1 - 2.3., 3.1- 3.2. </w:t>
            </w:r>
          </w:p>
          <w:p w:rsidR="00986CFC" w:rsidRDefault="00F54CF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ЛР.8-24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употребляет лексические единицы и грамматические структуры соответственно коммуникативной задаче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-использует информацию для решения поставленной задачи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-фронтальный и индивидуальный опрос во время аудиторных занятий,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-оценка качества выполнения практических заданий,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-контроль качества чтения дополнительной литературы,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оценка качества сообщений,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оценка качества презентаций.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-тестирование,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-проверка качества работы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грамматичес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кими справочниками,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оценка качества составления схем и таблиц, </w:t>
            </w:r>
          </w:p>
          <w:p w:rsidR="00986CFC" w:rsidRDefault="0098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</w:tr>
      <w:tr w:rsidR="00986CFC">
        <w:trPr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У.4 пополнять словарный запас;  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употребляет лексические единицы и грамматические структуры соответственно коммуникативной задаче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-проверка качества работы со словарем</w:t>
            </w:r>
          </w:p>
          <w:p w:rsidR="00986CFC" w:rsidRDefault="00986CFC">
            <w:pPr>
              <w:spacing w:after="0" w:line="240" w:lineRule="auto"/>
            </w:pPr>
          </w:p>
        </w:tc>
      </w:tr>
      <w:tr w:rsidR="00986CFC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Знать: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З.1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ОК 1-7,9</w:t>
            </w: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 1.1-1.3., ПК 2.1 - 2.3., 3.1- 3.2. </w:t>
            </w: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8,11,13,17,18,24</w:t>
            </w:r>
          </w:p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знает лексические единицы; - знает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видо-временные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формы глаголов, средства и способы изучения модальности, условия, предложения, причины, следствия, побуждения к действию;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ладеет лингвострановедческой, страноведческой и социокультурной информацией в рамках заданных тем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-проверка качества работы со словарем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тестирование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-фронтальный и индивидуальный опрос во время аудиторных занятий, </w:t>
            </w:r>
          </w:p>
          <w:p w:rsidR="00986CFC" w:rsidRDefault="00986CFC">
            <w:pPr>
              <w:spacing w:after="0" w:line="240" w:lineRule="auto"/>
            </w:pPr>
          </w:p>
        </w:tc>
      </w:tr>
    </w:tbl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F54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 ПЕРЕЧЕНЬ ИСПОЛЬЗУЕМЫХ МЕТОДОВ ОБУЧЕНИЯ</w:t>
      </w: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F54CF0">
      <w:pPr>
        <w:numPr>
          <w:ilvl w:val="0"/>
          <w:numId w:val="2"/>
        </w:numPr>
        <w:suppressAutoHyphens/>
        <w:spacing w:after="0" w:line="240" w:lineRule="auto"/>
        <w:ind w:left="943" w:hanging="37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Пассивные:</w:t>
      </w:r>
    </w:p>
    <w:p w:rsidR="00986CFC" w:rsidRDefault="00F54CF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демонстрация учебных фильмов;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рассказ;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самостоятельные и контрольные работы;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тесты;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чтение и опрос.</w:t>
      </w:r>
    </w:p>
    <w:p w:rsidR="00986CFC" w:rsidRDefault="00F54CF0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986CFC" w:rsidRDefault="00F54CF0">
      <w:pPr>
        <w:numPr>
          <w:ilvl w:val="0"/>
          <w:numId w:val="3"/>
        </w:numPr>
        <w:suppressAutoHyphens/>
        <w:spacing w:after="0" w:line="240" w:lineRule="auto"/>
        <w:ind w:left="943" w:hanging="37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Активные и интерактивные: 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работа в группах;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учебная дискуссия;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деловые и ролевые игры;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игровые упражнения;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творческие задания;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круглые столы (конференции) с использованием средств мультимедиа;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решение проблемных задач;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анализ конкретных ситуаций;</w:t>
      </w:r>
    </w:p>
    <w:p w:rsidR="00986CFC" w:rsidRDefault="00F54CF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i/>
          <w:sz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986CFC" w:rsidRDefault="00986CF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986CFC" w:rsidSect="00821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6290E"/>
    <w:multiLevelType w:val="multilevel"/>
    <w:tmpl w:val="4D0AFC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2A6CC4"/>
    <w:multiLevelType w:val="multilevel"/>
    <w:tmpl w:val="D91C9A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B36FD6"/>
    <w:multiLevelType w:val="multilevel"/>
    <w:tmpl w:val="64F8E8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6CFC"/>
    <w:rsid w:val="000305D4"/>
    <w:rsid w:val="001017CA"/>
    <w:rsid w:val="001432BC"/>
    <w:rsid w:val="001D3D14"/>
    <w:rsid w:val="00265849"/>
    <w:rsid w:val="002B3EF6"/>
    <w:rsid w:val="00333324"/>
    <w:rsid w:val="0051050A"/>
    <w:rsid w:val="00562FA7"/>
    <w:rsid w:val="006C5410"/>
    <w:rsid w:val="006C7157"/>
    <w:rsid w:val="00736DA0"/>
    <w:rsid w:val="00807E6E"/>
    <w:rsid w:val="00821AF6"/>
    <w:rsid w:val="00903677"/>
    <w:rsid w:val="00986CFC"/>
    <w:rsid w:val="00A81689"/>
    <w:rsid w:val="00B16248"/>
    <w:rsid w:val="00B43AE7"/>
    <w:rsid w:val="00C225F7"/>
    <w:rsid w:val="00C6568D"/>
    <w:rsid w:val="00CD1F86"/>
    <w:rsid w:val="00F54CF0"/>
    <w:rsid w:val="00FD2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1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o.stgt.site/" TargetMode="External"/><Relationship Id="rId13" Type="http://schemas.openxmlformats.org/officeDocument/2006/relationships/hyperlink" Target="http://homeenglish.ru/" TargetMode="External"/><Relationship Id="rId3" Type="http://schemas.openxmlformats.org/officeDocument/2006/relationships/settings" Target="settings.xml"/><Relationship Id="rId7" Type="http://schemas.openxmlformats.org/officeDocument/2006/relationships/hyperlink" Target="url:https:%2F%2Fbook.ru%2F930531" TargetMode="External"/><Relationship Id="rId12" Type="http://schemas.openxmlformats.org/officeDocument/2006/relationships/hyperlink" Target="http://www.study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url:https:%2F%2Fbook.ru%2F942374" TargetMode="External"/><Relationship Id="rId11" Type="http://schemas.openxmlformats.org/officeDocument/2006/relationships/hyperlink" Target="http://4flaga.ru/" TargetMode="External"/><Relationship Id="rId5" Type="http://schemas.openxmlformats.org/officeDocument/2006/relationships/hyperlink" Target="https://book.ru/book/92708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rambler.ru/di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udyspace.ru/uchebniki-po-angliyskomu-yazyiku/grammar-for-beginner.-grammatika-angliyskogo-yazyika-dlya-nachinayusc.html" TargetMode="External"/><Relationship Id="rId14" Type="http://schemas.openxmlformats.org/officeDocument/2006/relationships/hyperlink" Target="http://www.mystud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4904</Words>
  <Characters>27954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dcterms:created xsi:type="dcterms:W3CDTF">2025-04-28T17:39:00Z</dcterms:created>
  <dcterms:modified xsi:type="dcterms:W3CDTF">2025-05-07T11:33:00Z</dcterms:modified>
</cp:coreProperties>
</file>